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12" w:rsidRPr="00FD40A3" w:rsidRDefault="00114B12" w:rsidP="00BD3A40">
      <w:pPr>
        <w:ind w:firstLine="397"/>
        <w:contextualSpacing/>
        <w:jc w:val="center"/>
        <w:textAlignment w:val="baseline"/>
        <w:divId w:val="248930109"/>
      </w:pPr>
      <w:r>
        <w:rPr>
          <w:color w:val="auto"/>
        </w:rPr>
        <w:t xml:space="preserve">                                                   </w:t>
      </w:r>
      <w:r>
        <w:rPr>
          <w:color w:val="auto"/>
          <w:lang w:val="kk-KZ"/>
        </w:rPr>
        <w:t xml:space="preserve">  </w:t>
      </w:r>
    </w:p>
    <w:p w:rsidR="00114B12" w:rsidRPr="00FD40A3" w:rsidRDefault="00114B12" w:rsidP="00114B12">
      <w:pPr>
        <w:jc w:val="center"/>
        <w:textAlignment w:val="baseline"/>
        <w:divId w:val="248930109"/>
      </w:pPr>
    </w:p>
    <w:p w:rsidR="00114B12" w:rsidRDefault="00114B12" w:rsidP="003F2651">
      <w:pPr>
        <w:jc w:val="center"/>
        <w:textAlignment w:val="baseline"/>
        <w:divId w:val="248930109"/>
        <w:rPr>
          <w:lang w:val="kk-KZ"/>
        </w:rPr>
      </w:pP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  <w:r w:rsidRPr="00091165">
        <w:t>Техническая спецификация закупаемых товаров (работ, услуг)</w:t>
      </w:r>
    </w:p>
    <w:p w:rsidR="00220744" w:rsidRPr="00091165" w:rsidRDefault="00220744" w:rsidP="00220744">
      <w:pPr>
        <w:jc w:val="center"/>
        <w:textAlignment w:val="baseline"/>
        <w:divId w:val="248930109"/>
        <w:rPr>
          <w:lang w:val="kk-KZ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220744" w:rsidRPr="0012407A" w:rsidTr="001D77C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  <w:rPr>
                <w:b/>
              </w:rPr>
            </w:pPr>
            <w:bookmarkStart w:id="0" w:name="_GoBack"/>
            <w:r w:rsidRPr="0012407A">
              <w:t> </w:t>
            </w:r>
            <w:r w:rsidRPr="0012407A">
              <w:rPr>
                <w:b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12407A" w:rsidP="002A46F8">
            <w:pPr>
              <w:rPr>
                <w:b/>
                <w:color w:val="auto"/>
              </w:rPr>
            </w:pPr>
            <w:r w:rsidRPr="0012407A">
              <w:rPr>
                <w:b/>
                <w:color w:val="auto"/>
              </w:rPr>
              <w:t>2026-37755</w:t>
            </w:r>
          </w:p>
        </w:tc>
      </w:tr>
      <w:tr w:rsidR="00220744" w:rsidRPr="0012407A" w:rsidTr="001D77C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02677C">
            <w:pPr>
              <w:jc w:val="both"/>
              <w:textAlignment w:val="baseline"/>
            </w:pPr>
            <w:r w:rsidRPr="0012407A">
              <w:t xml:space="preserve">Конкурс по закупке товаров, работ и услуг </w:t>
            </w:r>
            <w:r w:rsidR="00827B3D" w:rsidRPr="0012407A">
              <w:rPr>
                <w:lang w:val="kk-KZ"/>
              </w:rPr>
              <w:t xml:space="preserve">ТОО </w:t>
            </w:r>
            <w:r w:rsidR="00827B3D" w:rsidRPr="0012407A">
              <w:t>«</w:t>
            </w:r>
            <w:r w:rsidR="00827B3D" w:rsidRPr="0012407A">
              <w:rPr>
                <w:lang w:val="en-US"/>
              </w:rPr>
              <w:t>Kazakhmys</w:t>
            </w:r>
            <w:r w:rsidR="00827B3D" w:rsidRPr="0012407A">
              <w:t xml:space="preserve"> </w:t>
            </w:r>
            <w:r w:rsidR="00827B3D" w:rsidRPr="0012407A">
              <w:rPr>
                <w:lang w:val="en-US"/>
              </w:rPr>
              <w:t>Distribution</w:t>
            </w:r>
            <w:r w:rsidR="00827B3D" w:rsidRPr="0012407A">
              <w:t>» (</w:t>
            </w:r>
            <w:proofErr w:type="spellStart"/>
            <w:r w:rsidR="00827B3D" w:rsidRPr="0012407A">
              <w:t>Казахмыс</w:t>
            </w:r>
            <w:proofErr w:type="spellEnd"/>
            <w:r w:rsidR="00827B3D" w:rsidRPr="0012407A">
              <w:t xml:space="preserve"> </w:t>
            </w:r>
            <w:proofErr w:type="spellStart"/>
            <w:r w:rsidR="00827B3D" w:rsidRPr="0012407A">
              <w:t>Дистрибьюшн</w:t>
            </w:r>
            <w:proofErr w:type="spellEnd"/>
            <w:r w:rsidR="00827B3D" w:rsidRPr="0012407A">
              <w:t>)</w:t>
            </w:r>
            <w:r w:rsidR="0002677C" w:rsidRPr="0012407A">
              <w:t xml:space="preserve"> </w:t>
            </w:r>
            <w:r w:rsidRPr="0012407A">
              <w:t>затраты на которые учитываются при утверждении тарифов (</w:t>
            </w:r>
            <w:r w:rsidR="002D5C2A" w:rsidRPr="0012407A">
              <w:t>Обслуживание информационных систем</w:t>
            </w:r>
            <w:r w:rsidR="001F1137" w:rsidRPr="0012407A">
              <w:t>)</w:t>
            </w:r>
          </w:p>
        </w:tc>
      </w:tr>
      <w:tr w:rsidR="00220744" w:rsidRPr="0012407A" w:rsidTr="001D77C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Номер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r w:rsidRPr="0012407A">
              <w:t>Лот №1</w:t>
            </w:r>
          </w:p>
        </w:tc>
      </w:tr>
      <w:tr w:rsidR="00220744" w:rsidRPr="0012407A" w:rsidTr="001D77C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D5C2A" w:rsidP="001F1137">
            <w:r w:rsidRPr="0012407A">
              <w:t>Обслуживание информационных систем</w:t>
            </w:r>
          </w:p>
        </w:tc>
      </w:tr>
      <w:tr w:rsidR="00220744" w:rsidRPr="0012407A" w:rsidTr="00997A67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C02F0" w:rsidRPr="0012407A" w:rsidRDefault="001F1137" w:rsidP="00C21EC3">
            <w:pPr>
              <w:jc w:val="both"/>
            </w:pPr>
            <w:r w:rsidRPr="0012407A">
              <w:t>1.</w:t>
            </w:r>
            <w:r w:rsidR="00C21EC3" w:rsidRPr="0012407A">
              <w:t>Согласно Приказ</w:t>
            </w:r>
            <w:r w:rsidR="001F7F1B" w:rsidRPr="0012407A">
              <w:t>у</w:t>
            </w:r>
            <w:r w:rsidR="00C21EC3" w:rsidRPr="0012407A"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C21EC3" w:rsidRPr="0012407A" w:rsidRDefault="00C21EC3" w:rsidP="00C21EC3">
            <w:pPr>
              <w:jc w:val="both"/>
            </w:pPr>
            <w:r w:rsidRPr="0012407A">
              <w:t xml:space="preserve">- </w:t>
            </w:r>
            <w:r w:rsidR="00B172FF" w:rsidRPr="0012407A">
              <w:t>Предоставить расчет стоимости услуги.</w:t>
            </w:r>
          </w:p>
          <w:p w:rsidR="00B172FF" w:rsidRPr="0012407A" w:rsidRDefault="00B172FF" w:rsidP="00B172FF">
            <w:pPr>
              <w:jc w:val="both"/>
            </w:pPr>
            <w:r w:rsidRPr="0012407A">
              <w:t xml:space="preserve">- Иметь административный доступ к домену </w:t>
            </w:r>
            <w:proofErr w:type="spellStart"/>
            <w:r w:rsidRPr="0012407A">
              <w:t>Active</w:t>
            </w:r>
            <w:proofErr w:type="spellEnd"/>
            <w:r w:rsidRPr="0012407A">
              <w:t xml:space="preserve"> </w:t>
            </w:r>
            <w:proofErr w:type="spellStart"/>
            <w:r w:rsidRPr="0012407A">
              <w:t>Directory</w:t>
            </w:r>
            <w:proofErr w:type="spellEnd"/>
            <w:r w:rsidRPr="0012407A">
              <w:t xml:space="preserve"> kazakhmys.kz</w:t>
            </w:r>
          </w:p>
          <w:p w:rsidR="00B172FF" w:rsidRPr="0012407A" w:rsidRDefault="00B172FF" w:rsidP="00B172FF">
            <w:pPr>
              <w:jc w:val="both"/>
            </w:pPr>
            <w:r w:rsidRPr="0012407A">
              <w:t>2. Требования к исполнителю (поставщику), и к персоналу исполнителя (поставщика) работ или услуг (с предоставлением подтверждающих документов)</w:t>
            </w:r>
          </w:p>
          <w:p w:rsidR="00B172FF" w:rsidRPr="0012407A" w:rsidRDefault="00B172FF" w:rsidP="00B172FF">
            <w:pPr>
              <w:jc w:val="both"/>
            </w:pPr>
            <w:r w:rsidRPr="0012407A">
              <w:t>- Выполнить Услугу качественно, своими силами, средствами, инструментами, в строгом соответствии с действующими на территории РК</w:t>
            </w:r>
          </w:p>
          <w:p w:rsidR="00B172FF" w:rsidRPr="0012407A" w:rsidRDefault="00B172FF" w:rsidP="00B172FF">
            <w:pPr>
              <w:jc w:val="both"/>
            </w:pPr>
            <w:r w:rsidRPr="0012407A">
              <w:t>нормами и правилами, регламентирующими данный вид услуг;</w:t>
            </w:r>
          </w:p>
          <w:p w:rsidR="00B172FF" w:rsidRPr="0012407A" w:rsidRDefault="00B172FF" w:rsidP="00B172FF">
            <w:pPr>
              <w:jc w:val="both"/>
            </w:pPr>
            <w:r w:rsidRPr="0012407A">
              <w:t>- Обеспечить выполнение необходимых мероприятий по технике безопасности, пожарной безопасности и охране окружающей среды во время оказания услуг.</w:t>
            </w:r>
          </w:p>
          <w:p w:rsidR="00790BCA" w:rsidRPr="0012407A" w:rsidRDefault="00790BCA" w:rsidP="00B172FF">
            <w:pPr>
              <w:jc w:val="both"/>
            </w:pPr>
          </w:p>
        </w:tc>
      </w:tr>
      <w:tr w:rsidR="00220744" w:rsidRPr="0012407A" w:rsidTr="001D77C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04E" w:rsidRPr="0012407A" w:rsidRDefault="0083004E" w:rsidP="004E5922">
            <w:pPr>
              <w:pStyle w:val="a9"/>
              <w:numPr>
                <w:ilvl w:val="0"/>
                <w:numId w:val="35"/>
              </w:numPr>
              <w:tabs>
                <w:tab w:val="left" w:pos="0"/>
              </w:tabs>
              <w:jc w:val="both"/>
            </w:pPr>
            <w:r w:rsidRPr="0012407A">
              <w:t>Объем выполняемых работ или услуг:</w:t>
            </w:r>
          </w:p>
          <w:p w:rsidR="001F7F1B" w:rsidRPr="0012407A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2407A">
              <w:t xml:space="preserve">1) Использование ИС ПО </w:t>
            </w:r>
            <w:proofErr w:type="spellStart"/>
            <w:r w:rsidRPr="0012407A">
              <w:t>Мicrosoft</w:t>
            </w:r>
            <w:proofErr w:type="spellEnd"/>
            <w:r w:rsidR="002B3D55" w:rsidRPr="0012407A">
              <w:t xml:space="preserve"> – 55</w:t>
            </w:r>
            <w:r w:rsidRPr="0012407A">
              <w:t xml:space="preserve"> пользовател</w:t>
            </w:r>
            <w:r w:rsidR="00CA1A14" w:rsidRPr="0012407A">
              <w:t>ь</w:t>
            </w:r>
            <w:r w:rsidRPr="0012407A">
              <w:t>.</w:t>
            </w:r>
          </w:p>
          <w:p w:rsidR="0083004E" w:rsidRPr="0012407A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2407A">
              <w:t xml:space="preserve">2) Использование ИС ПО </w:t>
            </w:r>
            <w:proofErr w:type="spellStart"/>
            <w:r w:rsidRPr="0012407A">
              <w:t>Oracle</w:t>
            </w:r>
            <w:proofErr w:type="spellEnd"/>
            <w:r w:rsidRPr="0012407A">
              <w:t>-лицензии</w:t>
            </w:r>
            <w:r w:rsidR="002B3D55" w:rsidRPr="0012407A">
              <w:t xml:space="preserve"> – 168 </w:t>
            </w:r>
            <w:r w:rsidRPr="0012407A">
              <w:t xml:space="preserve">пользователя; </w:t>
            </w:r>
          </w:p>
          <w:p w:rsidR="0083004E" w:rsidRPr="0012407A" w:rsidRDefault="0083004E" w:rsidP="0083004E">
            <w:pPr>
              <w:pStyle w:val="a9"/>
              <w:tabs>
                <w:tab w:val="left" w:pos="0"/>
              </w:tabs>
              <w:ind w:left="0"/>
              <w:jc w:val="both"/>
            </w:pPr>
            <w:r w:rsidRPr="0012407A">
              <w:t xml:space="preserve">3) Использование ИС ПО </w:t>
            </w:r>
            <w:proofErr w:type="spellStart"/>
            <w:r w:rsidRPr="0012407A">
              <w:t>КazDoc</w:t>
            </w:r>
            <w:proofErr w:type="spellEnd"/>
            <w:r w:rsidR="00CA1A14" w:rsidRPr="0012407A">
              <w:t xml:space="preserve"> – 5</w:t>
            </w:r>
            <w:r w:rsidR="002B3D55" w:rsidRPr="0012407A">
              <w:t>4</w:t>
            </w:r>
            <w:r w:rsidR="00CA1A14" w:rsidRPr="0012407A">
              <w:t xml:space="preserve"> пользователь</w:t>
            </w:r>
            <w:r w:rsidRPr="0012407A">
              <w:t>;</w:t>
            </w:r>
          </w:p>
          <w:p w:rsidR="0083004E" w:rsidRPr="0012407A" w:rsidRDefault="0083004E" w:rsidP="00B172FF">
            <w:pPr>
              <w:pStyle w:val="a9"/>
              <w:tabs>
                <w:tab w:val="left" w:pos="0"/>
              </w:tabs>
              <w:ind w:left="0"/>
              <w:jc w:val="both"/>
            </w:pPr>
            <w:r w:rsidRPr="0012407A">
              <w:t xml:space="preserve">4) Использование ERP MS </w:t>
            </w:r>
            <w:proofErr w:type="spellStart"/>
            <w:r w:rsidRPr="0012407A">
              <w:t>Dynamics</w:t>
            </w:r>
            <w:proofErr w:type="spellEnd"/>
            <w:r w:rsidR="00B172FF" w:rsidRPr="0012407A">
              <w:t xml:space="preserve"> 365</w:t>
            </w:r>
            <w:r w:rsidR="002B3D55" w:rsidRPr="0012407A">
              <w:t>– 9</w:t>
            </w:r>
            <w:r w:rsidR="00CA1A14" w:rsidRPr="0012407A">
              <w:t xml:space="preserve"> пользователей</w:t>
            </w:r>
            <w:r w:rsidRPr="0012407A">
              <w:t>.</w:t>
            </w:r>
          </w:p>
          <w:p w:rsidR="00B172FF" w:rsidRPr="0012407A" w:rsidRDefault="00B172FF" w:rsidP="00B172FF">
            <w:pPr>
              <w:pStyle w:val="a9"/>
              <w:tabs>
                <w:tab w:val="left" w:pos="0"/>
              </w:tabs>
              <w:ind w:hanging="713"/>
              <w:jc w:val="both"/>
            </w:pPr>
            <w:r w:rsidRPr="0012407A">
              <w:t>2. Обязанности исполнителя (поставщика) работ или услуг:</w:t>
            </w:r>
          </w:p>
          <w:p w:rsidR="00B172FF" w:rsidRPr="0012407A" w:rsidRDefault="00B172FF" w:rsidP="00CA1A14">
            <w:pPr>
              <w:tabs>
                <w:tab w:val="left" w:pos="0"/>
              </w:tabs>
              <w:ind w:firstLine="7"/>
              <w:jc w:val="both"/>
            </w:pPr>
            <w:r w:rsidRPr="0012407A">
              <w:t>- Соблюдение требований Положения «Об организации производства</w:t>
            </w:r>
          </w:p>
          <w:p w:rsidR="00B172FF" w:rsidRPr="0012407A" w:rsidRDefault="00B172FF" w:rsidP="00B172FF">
            <w:pPr>
              <w:pStyle w:val="a9"/>
              <w:tabs>
                <w:tab w:val="left" w:pos="0"/>
              </w:tabs>
              <w:ind w:left="0" w:firstLine="7"/>
              <w:jc w:val="both"/>
            </w:pPr>
            <w:r w:rsidRPr="0012407A">
              <w:t>работ подрядными (субподрядными) организациями», утвержденного приказом Председателя Совета директоров Холдинга от 26 августа 2016 года №01-кн/133-ПР;</w:t>
            </w:r>
          </w:p>
          <w:p w:rsidR="00B172FF" w:rsidRPr="0012407A" w:rsidRDefault="00B172FF" w:rsidP="00CA1A14">
            <w:pPr>
              <w:pStyle w:val="a9"/>
              <w:tabs>
                <w:tab w:val="left" w:pos="0"/>
              </w:tabs>
              <w:ind w:left="0" w:firstLine="7"/>
              <w:jc w:val="both"/>
            </w:pPr>
            <w:r w:rsidRPr="0012407A">
              <w:t xml:space="preserve">- Соблюдение персоналом Исполнителя пропускного режима, требований техники безопасности и распорядка, установленного на территории предприятия </w:t>
            </w:r>
            <w:r w:rsidR="00CA1A14" w:rsidRPr="0012407A">
              <w:rPr>
                <w:lang w:val="kk-KZ"/>
              </w:rPr>
              <w:t xml:space="preserve">ТОО </w:t>
            </w:r>
            <w:r w:rsidR="00CA1A14" w:rsidRPr="0012407A">
              <w:t>«</w:t>
            </w:r>
            <w:r w:rsidR="00CA1A14" w:rsidRPr="0012407A">
              <w:rPr>
                <w:lang w:val="en-US"/>
              </w:rPr>
              <w:t>Kazakhmys</w:t>
            </w:r>
            <w:r w:rsidR="00CA1A14" w:rsidRPr="0012407A">
              <w:t xml:space="preserve"> </w:t>
            </w:r>
            <w:r w:rsidR="00CA1A14" w:rsidRPr="0012407A">
              <w:rPr>
                <w:lang w:val="en-US"/>
              </w:rPr>
              <w:t>Distribution</w:t>
            </w:r>
            <w:r w:rsidR="00CA1A14" w:rsidRPr="0012407A">
              <w:t>» (</w:t>
            </w:r>
            <w:proofErr w:type="spellStart"/>
            <w:r w:rsidR="00CA1A14" w:rsidRPr="0012407A">
              <w:t>Казахмыс</w:t>
            </w:r>
            <w:proofErr w:type="spellEnd"/>
            <w:r w:rsidR="00CA1A14" w:rsidRPr="0012407A">
              <w:t xml:space="preserve"> </w:t>
            </w:r>
            <w:proofErr w:type="spellStart"/>
            <w:r w:rsidR="00CA1A14" w:rsidRPr="0012407A">
              <w:t>Дистрибьюшн</w:t>
            </w:r>
            <w:proofErr w:type="spellEnd"/>
            <w:r w:rsidR="00CA1A14" w:rsidRPr="0012407A">
              <w:t>).</w:t>
            </w:r>
          </w:p>
        </w:tc>
      </w:tr>
      <w:tr w:rsidR="00220744" w:rsidRPr="0012407A" w:rsidTr="001D77C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2407A" w:rsidRDefault="00220744" w:rsidP="002A46F8">
            <w:pPr>
              <w:jc w:val="both"/>
              <w:textAlignment w:val="baseline"/>
            </w:pPr>
            <w:r w:rsidRPr="0012407A">
              <w:t>1</w:t>
            </w:r>
          </w:p>
        </w:tc>
      </w:tr>
      <w:tr w:rsidR="00220744" w:rsidRPr="0012407A" w:rsidTr="001D77C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2407A" w:rsidRDefault="003F6A52" w:rsidP="002A46F8">
            <w:pPr>
              <w:jc w:val="both"/>
              <w:textAlignment w:val="baseline"/>
            </w:pPr>
            <w:r w:rsidRPr="0012407A">
              <w:t>услуга</w:t>
            </w:r>
          </w:p>
        </w:tc>
      </w:tr>
      <w:tr w:rsidR="00220744" w:rsidRPr="0012407A" w:rsidTr="001D77C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textAlignment w:val="baseline"/>
            </w:pPr>
            <w:r w:rsidRPr="0012407A">
              <w:lastRenderedPageBreak/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888" w:rsidRPr="0012407A" w:rsidRDefault="00BA0888" w:rsidP="00BA0888">
            <w:pPr>
              <w:pStyle w:val="a9"/>
              <w:ind w:left="12"/>
              <w:jc w:val="both"/>
              <w:rPr>
                <w:bCs/>
                <w:lang w:eastAsia="en-US"/>
              </w:rPr>
            </w:pPr>
            <w:r w:rsidRPr="0012407A">
              <w:rPr>
                <w:bCs/>
                <w:lang w:eastAsia="en-US"/>
              </w:rPr>
              <w:t xml:space="preserve">Республика Казахстан, область </w:t>
            </w:r>
            <w:proofErr w:type="spellStart"/>
            <w:r w:rsidRPr="0012407A">
              <w:rPr>
                <w:bCs/>
                <w:lang w:eastAsia="en-US"/>
              </w:rPr>
              <w:t>Ұлытау</w:t>
            </w:r>
            <w:proofErr w:type="spellEnd"/>
            <w:r w:rsidRPr="0012407A">
              <w:rPr>
                <w:bCs/>
                <w:lang w:eastAsia="en-US"/>
              </w:rPr>
              <w:t xml:space="preserve">, </w:t>
            </w:r>
            <w:proofErr w:type="spellStart"/>
            <w:r w:rsidRPr="0012407A">
              <w:rPr>
                <w:bCs/>
                <w:lang w:eastAsia="en-US"/>
              </w:rPr>
              <w:t>г.Жезказган</w:t>
            </w:r>
            <w:proofErr w:type="spellEnd"/>
            <w:r w:rsidRPr="0012407A">
              <w:rPr>
                <w:bCs/>
                <w:lang w:eastAsia="en-US"/>
              </w:rPr>
              <w:t xml:space="preserve">, ул. </w:t>
            </w:r>
            <w:proofErr w:type="spellStart"/>
            <w:r w:rsidRPr="0012407A">
              <w:rPr>
                <w:bCs/>
                <w:lang w:eastAsia="en-US"/>
              </w:rPr>
              <w:t>Искака</w:t>
            </w:r>
            <w:proofErr w:type="spellEnd"/>
            <w:r w:rsidRPr="0012407A">
              <w:rPr>
                <w:bCs/>
                <w:lang w:eastAsia="en-US"/>
              </w:rPr>
              <w:t xml:space="preserve"> </w:t>
            </w:r>
            <w:proofErr w:type="spellStart"/>
            <w:r w:rsidRPr="0012407A">
              <w:rPr>
                <w:bCs/>
                <w:lang w:eastAsia="en-US"/>
              </w:rPr>
              <w:t>Анаркулова</w:t>
            </w:r>
            <w:proofErr w:type="spellEnd"/>
            <w:r w:rsidRPr="0012407A">
              <w:rPr>
                <w:bCs/>
                <w:lang w:eastAsia="en-US"/>
              </w:rPr>
              <w:t xml:space="preserve"> 17 </w:t>
            </w:r>
          </w:p>
          <w:p w:rsidR="00BA0888" w:rsidRPr="0012407A" w:rsidRDefault="00BA0888" w:rsidP="00BA0888">
            <w:pPr>
              <w:pStyle w:val="a9"/>
              <w:ind w:left="12"/>
              <w:jc w:val="both"/>
              <w:rPr>
                <w:bCs/>
                <w:lang w:eastAsia="en-US"/>
              </w:rPr>
            </w:pPr>
            <w:r w:rsidRPr="0012407A">
              <w:rPr>
                <w:bCs/>
                <w:lang w:eastAsia="en-US"/>
              </w:rPr>
              <w:t xml:space="preserve">Место оказания услуг: Карагандинская область г. Балхаш ул. </w:t>
            </w:r>
            <w:proofErr w:type="spellStart"/>
            <w:r w:rsidRPr="0012407A">
              <w:rPr>
                <w:bCs/>
                <w:lang w:eastAsia="en-US"/>
              </w:rPr>
              <w:t>Томпиева</w:t>
            </w:r>
            <w:proofErr w:type="spellEnd"/>
            <w:r w:rsidRPr="0012407A">
              <w:rPr>
                <w:bCs/>
                <w:lang w:eastAsia="en-US"/>
              </w:rPr>
              <w:t xml:space="preserve"> 3 БРП, ул. Абая 1 (</w:t>
            </w:r>
            <w:proofErr w:type="spellStart"/>
            <w:r w:rsidRPr="0012407A">
              <w:rPr>
                <w:bCs/>
                <w:lang w:eastAsia="en-US"/>
              </w:rPr>
              <w:t>ЦЭСиП</w:t>
            </w:r>
            <w:proofErr w:type="spellEnd"/>
            <w:r w:rsidRPr="0012407A">
              <w:rPr>
                <w:bCs/>
                <w:lang w:eastAsia="en-US"/>
              </w:rPr>
              <w:t>)</w:t>
            </w:r>
          </w:p>
          <w:p w:rsidR="00D62C7A" w:rsidRPr="0012407A" w:rsidRDefault="00D62C7A" w:rsidP="003823FB">
            <w:pPr>
              <w:jc w:val="both"/>
            </w:pPr>
          </w:p>
        </w:tc>
      </w:tr>
      <w:tr w:rsidR="00220744" w:rsidRPr="0012407A" w:rsidTr="001D77C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jc w:val="both"/>
              <w:textAlignment w:val="baseline"/>
            </w:pPr>
            <w:r w:rsidRPr="0012407A"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0744" w:rsidRPr="0012407A" w:rsidRDefault="00790BCA" w:rsidP="00BB15F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lang w:eastAsia="en-US"/>
              </w:rPr>
            </w:pPr>
            <w:r w:rsidRPr="0012407A">
              <w:rPr>
                <w:bCs/>
                <w:lang w:eastAsia="en-US"/>
              </w:rPr>
              <w:t>С м</w:t>
            </w:r>
            <w:r w:rsidR="001F1137" w:rsidRPr="0012407A">
              <w:rPr>
                <w:bCs/>
                <w:lang w:eastAsia="en-US"/>
              </w:rPr>
              <w:t xml:space="preserve">омента заключения договора по </w:t>
            </w:r>
            <w:r w:rsidR="00BB15FC" w:rsidRPr="0012407A">
              <w:rPr>
                <w:bCs/>
                <w:lang w:eastAsia="en-US"/>
              </w:rPr>
              <w:t>31.12</w:t>
            </w:r>
            <w:r w:rsidRPr="0012407A">
              <w:rPr>
                <w:bCs/>
                <w:lang w:eastAsia="en-US"/>
              </w:rPr>
              <w:t>.2026 года, по заявке Заказчика</w:t>
            </w:r>
          </w:p>
        </w:tc>
      </w:tr>
      <w:tr w:rsidR="00220744" w:rsidRPr="0012407A" w:rsidTr="001D77C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20744" w:rsidRPr="0012407A" w:rsidRDefault="00220744" w:rsidP="002A46F8">
            <w:pPr>
              <w:jc w:val="both"/>
              <w:textAlignment w:val="baseline"/>
            </w:pPr>
            <w:r w:rsidRPr="0012407A"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6A52" w:rsidRPr="0012407A" w:rsidRDefault="00530DEE" w:rsidP="00530DEE">
            <w:pPr>
              <w:widowControl w:val="0"/>
              <w:tabs>
                <w:tab w:val="left" w:pos="269"/>
              </w:tabs>
              <w:spacing w:line="20" w:lineRule="atLeast"/>
              <w:jc w:val="both"/>
            </w:pPr>
            <w:r w:rsidRPr="0012407A">
              <w:rPr>
                <w:b/>
                <w:bCs/>
                <w:lang w:val="en-US"/>
              </w:rPr>
              <w:t>-</w:t>
            </w:r>
          </w:p>
        </w:tc>
      </w:tr>
    </w:tbl>
    <w:p w:rsidR="00220744" w:rsidRPr="0012407A" w:rsidRDefault="00220744" w:rsidP="00220744">
      <w:pPr>
        <w:ind w:firstLine="397"/>
        <w:jc w:val="both"/>
        <w:textAlignment w:val="baseline"/>
        <w:divId w:val="248930109"/>
        <w:rPr>
          <w:color w:val="000000" w:themeColor="text1"/>
          <w:lang w:val="kk-KZ"/>
        </w:rPr>
      </w:pPr>
    </w:p>
    <w:p w:rsidR="00CF4127" w:rsidRPr="0012407A" w:rsidRDefault="00CF4127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bookmarkEnd w:id="0"/>
    <w:p w:rsidR="00446606" w:rsidRDefault="00446606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4B110D">
      <w:pPr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  <w:r>
        <w:rPr>
          <w:color w:val="000000" w:themeColor="text1"/>
        </w:rPr>
        <w:br w:type="page"/>
      </w:r>
    </w:p>
    <w:p w:rsidR="004B110D" w:rsidRDefault="004B110D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tbl>
      <w:tblPr>
        <w:tblW w:w="5394" w:type="pct"/>
        <w:tblInd w:w="-3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30"/>
        <w:gridCol w:w="6743"/>
      </w:tblGrid>
      <w:tr w:rsidR="004B110D" w:rsidRPr="003F6A52" w:rsidTr="004B110D">
        <w:trPr>
          <w:divId w:val="248930109"/>
          <w:tblHeader/>
        </w:trPr>
        <w:tc>
          <w:tcPr>
            <w:tcW w:w="168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b/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 </w:t>
            </w:r>
            <w:r w:rsidRPr="003F6A52">
              <w:rPr>
                <w:b/>
                <w:sz w:val="20"/>
                <w:szCs w:val="20"/>
              </w:rPr>
              <w:t>Номер закупок (конкурса):</w:t>
            </w:r>
          </w:p>
        </w:tc>
        <w:tc>
          <w:tcPr>
            <w:tcW w:w="33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rPr>
                <w:b/>
                <w:color w:val="auto"/>
                <w:sz w:val="20"/>
                <w:szCs w:val="20"/>
              </w:rPr>
            </w:pPr>
          </w:p>
        </w:tc>
      </w:tr>
      <w:tr w:rsidR="004B110D" w:rsidRPr="003F6A52" w:rsidTr="004B110D">
        <w:trPr>
          <w:divId w:val="248930109"/>
          <w:trHeight w:val="143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 xml:space="preserve">Конкурс по закупке товаров, работ и услуг </w:t>
            </w:r>
            <w:r w:rsidR="00827B3D" w:rsidRPr="003F6A52">
              <w:rPr>
                <w:sz w:val="20"/>
                <w:szCs w:val="20"/>
                <w:lang w:val="kk-KZ"/>
              </w:rPr>
              <w:t xml:space="preserve">ТОО </w:t>
            </w:r>
            <w:r w:rsidR="00827B3D">
              <w:rPr>
                <w:sz w:val="20"/>
                <w:szCs w:val="20"/>
              </w:rPr>
              <w:t>«</w:t>
            </w:r>
            <w:r w:rsidR="00827B3D">
              <w:rPr>
                <w:sz w:val="20"/>
                <w:szCs w:val="20"/>
                <w:lang w:val="en-US"/>
              </w:rPr>
              <w:t>Kazakhmys</w:t>
            </w:r>
            <w:r w:rsidR="00827B3D" w:rsidRPr="00785A29">
              <w:rPr>
                <w:sz w:val="20"/>
                <w:szCs w:val="20"/>
              </w:rPr>
              <w:t xml:space="preserve"> </w:t>
            </w:r>
            <w:r w:rsidR="00827B3D">
              <w:rPr>
                <w:sz w:val="20"/>
                <w:szCs w:val="20"/>
                <w:lang w:val="en-US"/>
              </w:rPr>
              <w:t>Distribution</w:t>
            </w:r>
            <w:r w:rsidR="00827B3D">
              <w:rPr>
                <w:sz w:val="20"/>
                <w:szCs w:val="20"/>
              </w:rPr>
              <w:t>»</w:t>
            </w:r>
            <w:r w:rsidR="00827B3D" w:rsidRPr="00785A29">
              <w:rPr>
                <w:sz w:val="20"/>
                <w:szCs w:val="20"/>
              </w:rPr>
              <w:t xml:space="preserve"> </w:t>
            </w:r>
            <w:r w:rsidR="00827B3D">
              <w:rPr>
                <w:sz w:val="20"/>
                <w:szCs w:val="20"/>
              </w:rPr>
              <w:t>(</w:t>
            </w:r>
            <w:proofErr w:type="spellStart"/>
            <w:r w:rsidR="00827B3D">
              <w:rPr>
                <w:sz w:val="20"/>
                <w:szCs w:val="20"/>
              </w:rPr>
              <w:t>Казахмыс</w:t>
            </w:r>
            <w:proofErr w:type="spellEnd"/>
            <w:r w:rsidR="00827B3D">
              <w:rPr>
                <w:sz w:val="20"/>
                <w:szCs w:val="20"/>
              </w:rPr>
              <w:t xml:space="preserve"> </w:t>
            </w:r>
            <w:proofErr w:type="spellStart"/>
            <w:r w:rsidR="00827B3D">
              <w:rPr>
                <w:sz w:val="20"/>
                <w:szCs w:val="20"/>
              </w:rPr>
              <w:t>Дистрибьюшн</w:t>
            </w:r>
            <w:proofErr w:type="spellEnd"/>
            <w:r w:rsidR="00827B3D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3F6A52">
              <w:rPr>
                <w:sz w:val="20"/>
                <w:szCs w:val="20"/>
              </w:rPr>
              <w:t>затраты на которые учитываются при утверждении тарифов (</w:t>
            </w:r>
            <w:r w:rsidR="002D5C2A" w:rsidRPr="002D5C2A">
              <w:rPr>
                <w:sz w:val="20"/>
                <w:szCs w:val="20"/>
              </w:rPr>
              <w:t>Обслуживание информационных систем</w:t>
            </w:r>
            <w:r>
              <w:rPr>
                <w:sz w:val="20"/>
                <w:szCs w:val="20"/>
              </w:rPr>
              <w:t>)</w:t>
            </w:r>
          </w:p>
        </w:tc>
      </w:tr>
      <w:tr w:rsidR="004B110D" w:rsidRPr="003F6A52" w:rsidTr="004B110D">
        <w:trPr>
          <w:divId w:val="248930109"/>
          <w:trHeight w:val="17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Номер лота:</w:t>
            </w:r>
          </w:p>
          <w:p w:rsidR="002D5C2A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  <w:p w:rsidR="002D5C2A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  <w:p w:rsidR="002D5C2A" w:rsidRPr="003F6A52" w:rsidRDefault="002D5C2A" w:rsidP="005D20A8">
            <w:pPr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Лот №2</w:t>
            </w:r>
          </w:p>
        </w:tc>
      </w:tr>
      <w:tr w:rsidR="004B110D" w:rsidRPr="003F6A52" w:rsidTr="004B110D">
        <w:trPr>
          <w:divId w:val="248930109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Наименование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C36972" w:rsidRDefault="002D5C2A" w:rsidP="005D20A8">
            <w:pPr>
              <w:rPr>
                <w:sz w:val="20"/>
                <w:szCs w:val="20"/>
              </w:rPr>
            </w:pPr>
            <w:r w:rsidRPr="002D5C2A">
              <w:rPr>
                <w:sz w:val="20"/>
                <w:szCs w:val="20"/>
              </w:rPr>
              <w:t>Обслуживание информационных систем</w:t>
            </w:r>
          </w:p>
        </w:tc>
      </w:tr>
      <w:tr w:rsidR="004B110D" w:rsidRPr="003F6A52" w:rsidTr="004B110D">
        <w:trPr>
          <w:divId w:val="248930109"/>
          <w:trHeight w:val="1296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C21EC3">
              <w:rPr>
                <w:sz w:val="20"/>
                <w:szCs w:val="20"/>
              </w:rPr>
              <w:t>Согласно Приказ</w:t>
            </w:r>
            <w:r>
              <w:rPr>
                <w:sz w:val="20"/>
                <w:szCs w:val="20"/>
              </w:rPr>
              <w:t>у</w:t>
            </w:r>
            <w:r w:rsidRPr="00C21EC3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Предоставить расчет стоимости услуги.</w:t>
            </w:r>
          </w:p>
          <w:p w:rsidR="00BB15FC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Иметь административный д</w:t>
            </w:r>
            <w:r>
              <w:rPr>
                <w:sz w:val="20"/>
                <w:szCs w:val="20"/>
              </w:rPr>
              <w:t xml:space="preserve">оступ к домену </w:t>
            </w:r>
            <w:proofErr w:type="spellStart"/>
            <w:r>
              <w:rPr>
                <w:sz w:val="20"/>
                <w:szCs w:val="20"/>
              </w:rPr>
              <w:t>Active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Directory</w:t>
            </w:r>
            <w:proofErr w:type="spellEnd"/>
            <w:r>
              <w:rPr>
                <w:sz w:val="20"/>
                <w:szCs w:val="20"/>
              </w:rPr>
              <w:t xml:space="preserve"> kazakhmys.kz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B172FF">
              <w:rPr>
                <w:sz w:val="20"/>
                <w:szCs w:val="20"/>
              </w:rPr>
              <w:t>Требования к исполнит</w:t>
            </w:r>
            <w:r>
              <w:rPr>
                <w:sz w:val="20"/>
                <w:szCs w:val="20"/>
              </w:rPr>
              <w:t xml:space="preserve">елю (поставщику), и к персоналу </w:t>
            </w:r>
            <w:r w:rsidRPr="00B172FF">
              <w:rPr>
                <w:sz w:val="20"/>
                <w:szCs w:val="20"/>
              </w:rPr>
              <w:t>исполнителя (поставщика) раб</w:t>
            </w:r>
            <w:r>
              <w:rPr>
                <w:sz w:val="20"/>
                <w:szCs w:val="20"/>
              </w:rPr>
              <w:t xml:space="preserve">от или услуг (с предоставлением </w:t>
            </w:r>
            <w:r w:rsidRPr="00B172FF">
              <w:rPr>
                <w:sz w:val="20"/>
                <w:szCs w:val="20"/>
              </w:rPr>
              <w:t>подтверждающих документов)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B172FF">
              <w:rPr>
                <w:sz w:val="20"/>
                <w:szCs w:val="20"/>
              </w:rPr>
              <w:t xml:space="preserve"> Выполнить Услугу качестве</w:t>
            </w:r>
            <w:r>
              <w:rPr>
                <w:sz w:val="20"/>
                <w:szCs w:val="20"/>
              </w:rPr>
              <w:t xml:space="preserve">нно, своими силами, средствами, </w:t>
            </w:r>
            <w:r w:rsidRPr="00B172FF">
              <w:rPr>
                <w:sz w:val="20"/>
                <w:szCs w:val="20"/>
              </w:rPr>
              <w:t>инструментами, в строгом соответствии с действующими на территории РК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 w:rsidRPr="00B172FF">
              <w:rPr>
                <w:sz w:val="20"/>
                <w:szCs w:val="20"/>
              </w:rPr>
              <w:t>нормами и правилами, регламентирующими данный вид услуг;</w:t>
            </w:r>
          </w:p>
          <w:p w:rsidR="00BB15FC" w:rsidRPr="00B172FF" w:rsidRDefault="00BB15FC" w:rsidP="00BB15F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Обеспечить выполнение нео</w:t>
            </w:r>
            <w:r>
              <w:rPr>
                <w:sz w:val="20"/>
                <w:szCs w:val="20"/>
              </w:rPr>
              <w:t xml:space="preserve">бходимых мероприятий по технике </w:t>
            </w:r>
            <w:r w:rsidRPr="00B172FF">
              <w:rPr>
                <w:sz w:val="20"/>
                <w:szCs w:val="20"/>
              </w:rPr>
              <w:t>безопасности, пожарной безопасности и о</w:t>
            </w:r>
            <w:r>
              <w:rPr>
                <w:sz w:val="20"/>
                <w:szCs w:val="20"/>
              </w:rPr>
              <w:t>хране окружающей среды во время оказания услуг.</w:t>
            </w:r>
          </w:p>
          <w:p w:rsidR="004B110D" w:rsidRPr="003F6A52" w:rsidRDefault="004B110D" w:rsidP="005D20A8">
            <w:pPr>
              <w:jc w:val="both"/>
              <w:rPr>
                <w:sz w:val="20"/>
                <w:szCs w:val="20"/>
              </w:rPr>
            </w:pPr>
          </w:p>
        </w:tc>
      </w:tr>
      <w:tr w:rsidR="004B110D" w:rsidRPr="003F6A52" w:rsidTr="004B110D">
        <w:trPr>
          <w:divId w:val="248930109"/>
          <w:trHeight w:val="26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15FC" w:rsidRDefault="00BB15FC" w:rsidP="00BB15FC">
            <w:pPr>
              <w:pStyle w:val="a9"/>
              <w:numPr>
                <w:ilvl w:val="0"/>
                <w:numId w:val="36"/>
              </w:num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83004E">
              <w:rPr>
                <w:sz w:val="20"/>
                <w:szCs w:val="20"/>
              </w:rPr>
              <w:t>Объ</w:t>
            </w:r>
            <w:r>
              <w:rPr>
                <w:sz w:val="20"/>
                <w:szCs w:val="20"/>
              </w:rPr>
              <w:t>ем выполняемых работ или услуг: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Мicrosoft</w:t>
            </w:r>
            <w:proofErr w:type="spellEnd"/>
            <w:r w:rsidR="00CA1A14">
              <w:rPr>
                <w:sz w:val="20"/>
                <w:szCs w:val="20"/>
              </w:rPr>
              <w:t xml:space="preserve"> – 25</w:t>
            </w:r>
            <w:r>
              <w:rPr>
                <w:sz w:val="20"/>
                <w:szCs w:val="20"/>
              </w:rPr>
              <w:t xml:space="preserve"> пользователей.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Oracle</w:t>
            </w:r>
            <w:proofErr w:type="spellEnd"/>
            <w:r w:rsidRPr="0083004E">
              <w:rPr>
                <w:sz w:val="20"/>
                <w:szCs w:val="20"/>
              </w:rPr>
              <w:t>-лицензии</w:t>
            </w:r>
            <w:r w:rsidR="00CA1A14">
              <w:rPr>
                <w:sz w:val="20"/>
                <w:szCs w:val="20"/>
              </w:rPr>
              <w:t xml:space="preserve"> – 40 пользователей</w:t>
            </w:r>
            <w:r>
              <w:rPr>
                <w:sz w:val="20"/>
                <w:szCs w:val="20"/>
              </w:rPr>
              <w:t xml:space="preserve">; 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Использование ИС </w:t>
            </w:r>
            <w:r w:rsidRPr="0083004E">
              <w:rPr>
                <w:sz w:val="20"/>
                <w:szCs w:val="20"/>
              </w:rPr>
              <w:t xml:space="preserve">ПО </w:t>
            </w:r>
            <w:proofErr w:type="spellStart"/>
            <w:r w:rsidRPr="0083004E">
              <w:rPr>
                <w:sz w:val="20"/>
                <w:szCs w:val="20"/>
              </w:rPr>
              <w:t>КazDoc</w:t>
            </w:r>
            <w:proofErr w:type="spellEnd"/>
            <w:r w:rsidR="00CA1A14">
              <w:rPr>
                <w:sz w:val="20"/>
                <w:szCs w:val="20"/>
              </w:rPr>
              <w:t xml:space="preserve"> – 2</w:t>
            </w:r>
            <w:r>
              <w:rPr>
                <w:sz w:val="20"/>
                <w:szCs w:val="20"/>
              </w:rPr>
              <w:t>5 пользователей;</w:t>
            </w:r>
          </w:p>
          <w:p w:rsidR="00BB15FC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Использование </w:t>
            </w:r>
            <w:r w:rsidRPr="0083004E">
              <w:rPr>
                <w:sz w:val="20"/>
                <w:szCs w:val="20"/>
              </w:rPr>
              <w:t xml:space="preserve">ERP MS </w:t>
            </w:r>
            <w:proofErr w:type="spellStart"/>
            <w:r w:rsidRPr="0083004E">
              <w:rPr>
                <w:sz w:val="20"/>
                <w:szCs w:val="20"/>
              </w:rPr>
              <w:t>Dynamics</w:t>
            </w:r>
            <w:proofErr w:type="spellEnd"/>
            <w:r w:rsidR="00CA1A14">
              <w:rPr>
                <w:sz w:val="20"/>
                <w:szCs w:val="20"/>
              </w:rPr>
              <w:t xml:space="preserve"> 365– 9</w:t>
            </w:r>
            <w:r>
              <w:rPr>
                <w:sz w:val="20"/>
                <w:szCs w:val="20"/>
              </w:rPr>
              <w:t xml:space="preserve"> пользователей.</w:t>
            </w:r>
          </w:p>
          <w:p w:rsidR="00BB15FC" w:rsidRPr="00B172FF" w:rsidRDefault="00BB15FC" w:rsidP="00BB15FC">
            <w:pPr>
              <w:pStyle w:val="a9"/>
              <w:tabs>
                <w:tab w:val="left" w:pos="0"/>
              </w:tabs>
              <w:ind w:hanging="7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r w:rsidRPr="00B172FF">
              <w:rPr>
                <w:sz w:val="20"/>
                <w:szCs w:val="20"/>
              </w:rPr>
              <w:t>Обязанности исполнителя (поставщика) работ или услуг</w:t>
            </w:r>
            <w:r>
              <w:rPr>
                <w:sz w:val="20"/>
                <w:szCs w:val="20"/>
              </w:rPr>
              <w:t>:</w:t>
            </w:r>
          </w:p>
          <w:p w:rsidR="00BB15FC" w:rsidRPr="00B172FF" w:rsidRDefault="00BB15FC" w:rsidP="00BB15FC">
            <w:pPr>
              <w:tabs>
                <w:tab w:val="left" w:pos="0"/>
              </w:tabs>
              <w:ind w:hanging="71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Соблюдение требований Положения «Об организации производства</w:t>
            </w:r>
          </w:p>
          <w:p w:rsidR="00BB15FC" w:rsidRPr="00B172FF" w:rsidRDefault="00BB15FC" w:rsidP="00BB15FC">
            <w:pPr>
              <w:pStyle w:val="a9"/>
              <w:tabs>
                <w:tab w:val="left" w:pos="0"/>
              </w:tabs>
              <w:ind w:left="0" w:firstLine="7"/>
              <w:jc w:val="both"/>
              <w:rPr>
                <w:sz w:val="20"/>
                <w:szCs w:val="20"/>
              </w:rPr>
            </w:pPr>
            <w:r w:rsidRPr="00B172FF">
              <w:rPr>
                <w:sz w:val="20"/>
                <w:szCs w:val="20"/>
              </w:rPr>
              <w:t>работ подрядными (субподрядными) организациями», утвержденного приказом Председателя Совета директоров Холдинга от 26 августа 2016 года №01-кн/133-ПР;</w:t>
            </w:r>
          </w:p>
          <w:p w:rsidR="004B110D" w:rsidRPr="001F7F1B" w:rsidRDefault="00BB15FC" w:rsidP="00BB15FC">
            <w:pPr>
              <w:pStyle w:val="a9"/>
              <w:tabs>
                <w:tab w:val="left" w:pos="0"/>
              </w:tabs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B172FF">
              <w:rPr>
                <w:sz w:val="20"/>
                <w:szCs w:val="20"/>
              </w:rPr>
              <w:t>Соблюдение персоналом Исполнителя пропускного режима, требований техники безопасности и распорядка, установленного на территории предпр</w:t>
            </w:r>
            <w:r>
              <w:rPr>
                <w:sz w:val="20"/>
                <w:szCs w:val="20"/>
              </w:rPr>
              <w:t>иятия ТОО «Предприятие теплоэнергетики»</w:t>
            </w:r>
          </w:p>
        </w:tc>
      </w:tr>
      <w:tr w:rsidR="004B110D" w:rsidRPr="003F6A52" w:rsidTr="004B110D">
        <w:trPr>
          <w:divId w:val="248930109"/>
          <w:trHeight w:val="381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1</w:t>
            </w:r>
          </w:p>
        </w:tc>
      </w:tr>
      <w:tr w:rsidR="004B110D" w:rsidRPr="003F6A52" w:rsidTr="004B110D">
        <w:trPr>
          <w:divId w:val="248930109"/>
          <w:trHeight w:val="208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Единица измерения: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услуга</w:t>
            </w:r>
          </w:p>
        </w:tc>
      </w:tr>
      <w:tr w:rsidR="004B110D" w:rsidRPr="003F6A52" w:rsidTr="004B110D">
        <w:trPr>
          <w:divId w:val="248930109"/>
          <w:trHeight w:val="4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0888" w:rsidRDefault="00BA0888" w:rsidP="00BA0888">
            <w:pPr>
              <w:pStyle w:val="a9"/>
              <w:ind w:left="12"/>
              <w:jc w:val="both"/>
              <w:rPr>
                <w:bCs/>
                <w:sz w:val="20"/>
                <w:szCs w:val="20"/>
                <w:lang w:eastAsia="en-US"/>
              </w:rPr>
            </w:pPr>
            <w:r w:rsidRPr="007D4171">
              <w:rPr>
                <w:bCs/>
                <w:sz w:val="20"/>
                <w:szCs w:val="20"/>
                <w:lang w:eastAsia="en-US"/>
              </w:rPr>
              <w:t xml:space="preserve">Республика Казахстан, область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Ұлытау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7D4171">
              <w:rPr>
                <w:bCs/>
                <w:sz w:val="20"/>
                <w:szCs w:val="20"/>
                <w:lang w:eastAsia="en-US"/>
              </w:rPr>
              <w:t>г.</w:t>
            </w:r>
            <w:r>
              <w:rPr>
                <w:bCs/>
                <w:sz w:val="20"/>
                <w:szCs w:val="20"/>
                <w:lang w:eastAsia="en-US"/>
              </w:rPr>
              <w:t>Жезказган</w:t>
            </w:r>
            <w:proofErr w:type="spellEnd"/>
            <w:r w:rsidRPr="007D4171">
              <w:rPr>
                <w:bCs/>
                <w:sz w:val="20"/>
                <w:szCs w:val="20"/>
                <w:lang w:eastAsia="en-US"/>
              </w:rPr>
              <w:t xml:space="preserve">, ул.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Искака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Анаркулова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 xml:space="preserve"> 17 </w:t>
            </w:r>
          </w:p>
          <w:p w:rsidR="00BA0888" w:rsidRPr="003C57C6" w:rsidRDefault="00BA0888" w:rsidP="00BA0888">
            <w:pPr>
              <w:pStyle w:val="a9"/>
              <w:ind w:left="12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Место оказания услуг: </w:t>
            </w:r>
            <w:r w:rsidRPr="003C57C6">
              <w:rPr>
                <w:bCs/>
                <w:sz w:val="20"/>
                <w:szCs w:val="20"/>
                <w:lang w:eastAsia="en-US"/>
              </w:rPr>
              <w:t>Караг</w:t>
            </w:r>
            <w:r>
              <w:rPr>
                <w:bCs/>
                <w:sz w:val="20"/>
                <w:szCs w:val="20"/>
                <w:lang w:eastAsia="en-US"/>
              </w:rPr>
              <w:t xml:space="preserve">андинская область г. Караганда, </w:t>
            </w:r>
            <w:r w:rsidRPr="00010CCD">
              <w:rPr>
                <w:bCs/>
                <w:sz w:val="20"/>
                <w:szCs w:val="20"/>
                <w:lang w:eastAsia="en-US"/>
              </w:rPr>
              <w:t xml:space="preserve">пр-т. </w:t>
            </w:r>
            <w:r>
              <w:rPr>
                <w:bCs/>
                <w:sz w:val="20"/>
                <w:szCs w:val="20"/>
                <w:lang w:eastAsia="en-US"/>
              </w:rPr>
              <w:t xml:space="preserve">              </w:t>
            </w:r>
            <w:r w:rsidRPr="00010CCD">
              <w:rPr>
                <w:bCs/>
                <w:sz w:val="20"/>
                <w:szCs w:val="20"/>
                <w:lang w:eastAsia="en-US"/>
              </w:rPr>
              <w:t>Н. Назарбаева 33/3</w:t>
            </w:r>
          </w:p>
          <w:p w:rsidR="004B110D" w:rsidRPr="00997A67" w:rsidRDefault="004B110D" w:rsidP="005D20A8">
            <w:pPr>
              <w:jc w:val="both"/>
              <w:rPr>
                <w:sz w:val="20"/>
                <w:szCs w:val="20"/>
              </w:rPr>
            </w:pPr>
          </w:p>
        </w:tc>
      </w:tr>
      <w:tr w:rsidR="004B110D" w:rsidRPr="003F6A52" w:rsidTr="004B110D">
        <w:trPr>
          <w:divId w:val="248930109"/>
          <w:trHeight w:val="35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BB15FC">
            <w:pPr>
              <w:pStyle w:val="a9"/>
              <w:tabs>
                <w:tab w:val="left" w:pos="304"/>
              </w:tabs>
              <w:ind w:left="42" w:right="176"/>
              <w:jc w:val="both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С момента заключения договора по </w:t>
            </w:r>
            <w:r w:rsidR="00BB15FC">
              <w:rPr>
                <w:bCs/>
                <w:sz w:val="20"/>
                <w:szCs w:val="20"/>
                <w:lang w:eastAsia="en-US"/>
              </w:rPr>
              <w:t>31.12</w:t>
            </w:r>
            <w:r>
              <w:rPr>
                <w:bCs/>
                <w:sz w:val="20"/>
                <w:szCs w:val="20"/>
                <w:lang w:eastAsia="en-US"/>
              </w:rPr>
              <w:t>.2026 года, по заявке Заказчика</w:t>
            </w:r>
          </w:p>
        </w:tc>
      </w:tr>
      <w:tr w:rsidR="004B110D" w:rsidRPr="003F6A52" w:rsidTr="004B110D">
        <w:trPr>
          <w:divId w:val="248930109"/>
          <w:trHeight w:val="827"/>
        </w:trPr>
        <w:tc>
          <w:tcPr>
            <w:tcW w:w="168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B110D" w:rsidRPr="003F6A52" w:rsidRDefault="004B110D" w:rsidP="005D20A8">
            <w:pPr>
              <w:jc w:val="both"/>
              <w:textAlignment w:val="baseline"/>
              <w:rPr>
                <w:sz w:val="20"/>
                <w:szCs w:val="20"/>
              </w:rPr>
            </w:pPr>
            <w:r w:rsidRPr="003F6A52">
              <w:rPr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1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B110D" w:rsidRPr="003F6A52" w:rsidRDefault="004B110D" w:rsidP="005D20A8">
            <w:pPr>
              <w:widowControl w:val="0"/>
              <w:tabs>
                <w:tab w:val="left" w:pos="269"/>
              </w:tabs>
              <w:spacing w:line="20" w:lineRule="atLeast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-</w:t>
            </w:r>
          </w:p>
        </w:tc>
      </w:tr>
    </w:tbl>
    <w:p w:rsidR="00C31B14" w:rsidRDefault="00C31B14" w:rsidP="002302B8">
      <w:pPr>
        <w:ind w:firstLine="397"/>
        <w:jc w:val="both"/>
        <w:textAlignment w:val="baseline"/>
        <w:divId w:val="248930109"/>
        <w:rPr>
          <w:color w:val="000000" w:themeColor="text1"/>
        </w:rPr>
      </w:pPr>
    </w:p>
    <w:sectPr w:rsidR="00C31B14" w:rsidSect="00BD3A40">
      <w:pgSz w:w="11906" w:h="16838"/>
      <w:pgMar w:top="426" w:right="155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309E"/>
    <w:multiLevelType w:val="hybridMultilevel"/>
    <w:tmpl w:val="F296FDA4"/>
    <w:lvl w:ilvl="0" w:tplc="378ED4B6">
      <w:start w:val="1"/>
      <w:numFmt w:val="decimal"/>
      <w:lvlText w:val="%1)"/>
      <w:lvlJc w:val="left"/>
      <w:pPr>
        <w:ind w:left="4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2" w:hanging="360"/>
      </w:pPr>
    </w:lvl>
    <w:lvl w:ilvl="2" w:tplc="0419001B" w:tentative="1">
      <w:start w:val="1"/>
      <w:numFmt w:val="lowerRoman"/>
      <w:lvlText w:val="%3."/>
      <w:lvlJc w:val="right"/>
      <w:pPr>
        <w:ind w:left="1842" w:hanging="180"/>
      </w:pPr>
    </w:lvl>
    <w:lvl w:ilvl="3" w:tplc="0419000F" w:tentative="1">
      <w:start w:val="1"/>
      <w:numFmt w:val="decimal"/>
      <w:lvlText w:val="%4."/>
      <w:lvlJc w:val="left"/>
      <w:pPr>
        <w:ind w:left="2562" w:hanging="360"/>
      </w:pPr>
    </w:lvl>
    <w:lvl w:ilvl="4" w:tplc="04190019" w:tentative="1">
      <w:start w:val="1"/>
      <w:numFmt w:val="lowerLetter"/>
      <w:lvlText w:val="%5."/>
      <w:lvlJc w:val="left"/>
      <w:pPr>
        <w:ind w:left="3282" w:hanging="360"/>
      </w:pPr>
    </w:lvl>
    <w:lvl w:ilvl="5" w:tplc="0419001B" w:tentative="1">
      <w:start w:val="1"/>
      <w:numFmt w:val="lowerRoman"/>
      <w:lvlText w:val="%6."/>
      <w:lvlJc w:val="right"/>
      <w:pPr>
        <w:ind w:left="4002" w:hanging="180"/>
      </w:pPr>
    </w:lvl>
    <w:lvl w:ilvl="6" w:tplc="0419000F" w:tentative="1">
      <w:start w:val="1"/>
      <w:numFmt w:val="decimal"/>
      <w:lvlText w:val="%7."/>
      <w:lvlJc w:val="left"/>
      <w:pPr>
        <w:ind w:left="4722" w:hanging="360"/>
      </w:pPr>
    </w:lvl>
    <w:lvl w:ilvl="7" w:tplc="04190019" w:tentative="1">
      <w:start w:val="1"/>
      <w:numFmt w:val="lowerLetter"/>
      <w:lvlText w:val="%8."/>
      <w:lvlJc w:val="left"/>
      <w:pPr>
        <w:ind w:left="5442" w:hanging="360"/>
      </w:pPr>
    </w:lvl>
    <w:lvl w:ilvl="8" w:tplc="041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1">
    <w:nsid w:val="04DC08C3"/>
    <w:multiLevelType w:val="multilevel"/>
    <w:tmpl w:val="9FEA85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4FE2716"/>
    <w:multiLevelType w:val="hybridMultilevel"/>
    <w:tmpl w:val="31E46992"/>
    <w:lvl w:ilvl="0" w:tplc="9268099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7000CE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5">
    <w:nsid w:val="0C4A2747"/>
    <w:multiLevelType w:val="hybridMultilevel"/>
    <w:tmpl w:val="FE047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7">
    <w:nsid w:val="122C55D7"/>
    <w:multiLevelType w:val="multilevel"/>
    <w:tmpl w:val="E55478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43442A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0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1">
    <w:nsid w:val="2F9F2139"/>
    <w:multiLevelType w:val="hybridMultilevel"/>
    <w:tmpl w:val="C35ADC4C"/>
    <w:lvl w:ilvl="0" w:tplc="894CCF14">
      <w:start w:val="1"/>
      <w:numFmt w:val="decimal"/>
      <w:lvlText w:val="%1)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2">
    <w:nsid w:val="30945971"/>
    <w:multiLevelType w:val="hybridMultilevel"/>
    <w:tmpl w:val="765062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0A1D91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5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17">
    <w:nsid w:val="496C6D6F"/>
    <w:multiLevelType w:val="hybridMultilevel"/>
    <w:tmpl w:val="3A0C6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3D71D9E"/>
    <w:multiLevelType w:val="hybridMultilevel"/>
    <w:tmpl w:val="C960E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B161A"/>
    <w:multiLevelType w:val="hybridMultilevel"/>
    <w:tmpl w:val="A27A93CE"/>
    <w:lvl w:ilvl="0" w:tplc="F194775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8092042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60097EB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51763C7"/>
    <w:multiLevelType w:val="hybridMultilevel"/>
    <w:tmpl w:val="2C1A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3B6416"/>
    <w:multiLevelType w:val="hybridMultilevel"/>
    <w:tmpl w:val="2152D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0">
    <w:nsid w:val="6D9C4FC7"/>
    <w:multiLevelType w:val="hybridMultilevel"/>
    <w:tmpl w:val="3828A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2"/>
  </w:num>
  <w:num w:numId="3">
    <w:abstractNumId w:val="18"/>
  </w:num>
  <w:num w:numId="4">
    <w:abstractNumId w:val="29"/>
  </w:num>
  <w:num w:numId="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1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26"/>
  </w:num>
  <w:num w:numId="20">
    <w:abstractNumId w:val="1"/>
  </w:num>
  <w:num w:numId="21">
    <w:abstractNumId w:val="2"/>
  </w:num>
  <w:num w:numId="22">
    <w:abstractNumId w:val="5"/>
  </w:num>
  <w:num w:numId="23">
    <w:abstractNumId w:val="7"/>
  </w:num>
  <w:num w:numId="24">
    <w:abstractNumId w:val="0"/>
  </w:num>
  <w:num w:numId="25">
    <w:abstractNumId w:val="8"/>
  </w:num>
  <w:num w:numId="26">
    <w:abstractNumId w:val="21"/>
  </w:num>
  <w:num w:numId="27">
    <w:abstractNumId w:val="3"/>
  </w:num>
  <w:num w:numId="28">
    <w:abstractNumId w:val="30"/>
  </w:num>
  <w:num w:numId="29">
    <w:abstractNumId w:val="13"/>
  </w:num>
  <w:num w:numId="30">
    <w:abstractNumId w:val="17"/>
  </w:num>
  <w:num w:numId="31">
    <w:abstractNumId w:val="27"/>
  </w:num>
  <w:num w:numId="32">
    <w:abstractNumId w:val="20"/>
  </w:num>
  <w:num w:numId="33">
    <w:abstractNumId w:val="12"/>
  </w:num>
  <w:num w:numId="34">
    <w:abstractNumId w:val="11"/>
  </w:num>
  <w:num w:numId="35">
    <w:abstractNumId w:val="28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compressPunctuation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34C"/>
    <w:rsid w:val="00002C35"/>
    <w:rsid w:val="000171A4"/>
    <w:rsid w:val="00021EF7"/>
    <w:rsid w:val="0002677C"/>
    <w:rsid w:val="000301F6"/>
    <w:rsid w:val="00044ADE"/>
    <w:rsid w:val="00053678"/>
    <w:rsid w:val="00063663"/>
    <w:rsid w:val="00081C9D"/>
    <w:rsid w:val="00087A75"/>
    <w:rsid w:val="000B3879"/>
    <w:rsid w:val="000C7CA1"/>
    <w:rsid w:val="000D3D14"/>
    <w:rsid w:val="000E2D5B"/>
    <w:rsid w:val="000E2E83"/>
    <w:rsid w:val="001033D8"/>
    <w:rsid w:val="00105026"/>
    <w:rsid w:val="001144C2"/>
    <w:rsid w:val="00114B12"/>
    <w:rsid w:val="00115E33"/>
    <w:rsid w:val="0012407A"/>
    <w:rsid w:val="001265EE"/>
    <w:rsid w:val="00135874"/>
    <w:rsid w:val="0014134B"/>
    <w:rsid w:val="00147285"/>
    <w:rsid w:val="0015038D"/>
    <w:rsid w:val="00163C25"/>
    <w:rsid w:val="001750BB"/>
    <w:rsid w:val="001755EB"/>
    <w:rsid w:val="00195CEE"/>
    <w:rsid w:val="001A4CD8"/>
    <w:rsid w:val="001A5A27"/>
    <w:rsid w:val="001C02F0"/>
    <w:rsid w:val="001D77CD"/>
    <w:rsid w:val="001F1137"/>
    <w:rsid w:val="001F7F1B"/>
    <w:rsid w:val="00203B3E"/>
    <w:rsid w:val="00206F7E"/>
    <w:rsid w:val="0021001F"/>
    <w:rsid w:val="00220744"/>
    <w:rsid w:val="002302B8"/>
    <w:rsid w:val="00241B98"/>
    <w:rsid w:val="00253879"/>
    <w:rsid w:val="002751EA"/>
    <w:rsid w:val="002817F9"/>
    <w:rsid w:val="0028518F"/>
    <w:rsid w:val="00292403"/>
    <w:rsid w:val="002A1FF8"/>
    <w:rsid w:val="002A451B"/>
    <w:rsid w:val="002B0312"/>
    <w:rsid w:val="002B17BB"/>
    <w:rsid w:val="002B3D55"/>
    <w:rsid w:val="002D5C2A"/>
    <w:rsid w:val="00301A03"/>
    <w:rsid w:val="003066D1"/>
    <w:rsid w:val="0031693F"/>
    <w:rsid w:val="00326003"/>
    <w:rsid w:val="003276AF"/>
    <w:rsid w:val="0033066E"/>
    <w:rsid w:val="0033154F"/>
    <w:rsid w:val="00332CAF"/>
    <w:rsid w:val="003515EE"/>
    <w:rsid w:val="00372028"/>
    <w:rsid w:val="003753D9"/>
    <w:rsid w:val="00376069"/>
    <w:rsid w:val="0037749A"/>
    <w:rsid w:val="00381DFD"/>
    <w:rsid w:val="003823FB"/>
    <w:rsid w:val="00386B61"/>
    <w:rsid w:val="003B0363"/>
    <w:rsid w:val="003B5695"/>
    <w:rsid w:val="003B6FF5"/>
    <w:rsid w:val="003B7EB7"/>
    <w:rsid w:val="003C451D"/>
    <w:rsid w:val="003E480E"/>
    <w:rsid w:val="003F2651"/>
    <w:rsid w:val="003F6A52"/>
    <w:rsid w:val="00414922"/>
    <w:rsid w:val="00446606"/>
    <w:rsid w:val="00446A09"/>
    <w:rsid w:val="004526A2"/>
    <w:rsid w:val="004528F5"/>
    <w:rsid w:val="0047121B"/>
    <w:rsid w:val="0048093E"/>
    <w:rsid w:val="00482163"/>
    <w:rsid w:val="00485AD8"/>
    <w:rsid w:val="004B0E96"/>
    <w:rsid w:val="004B110D"/>
    <w:rsid w:val="004D1BEC"/>
    <w:rsid w:val="004F61A9"/>
    <w:rsid w:val="004F7750"/>
    <w:rsid w:val="005063F6"/>
    <w:rsid w:val="0051758C"/>
    <w:rsid w:val="00524B7D"/>
    <w:rsid w:val="005253C8"/>
    <w:rsid w:val="00530DEE"/>
    <w:rsid w:val="0053586D"/>
    <w:rsid w:val="00595643"/>
    <w:rsid w:val="005B5A7B"/>
    <w:rsid w:val="005B7515"/>
    <w:rsid w:val="005D5A07"/>
    <w:rsid w:val="005D6483"/>
    <w:rsid w:val="005E105F"/>
    <w:rsid w:val="005F5943"/>
    <w:rsid w:val="006011CD"/>
    <w:rsid w:val="00612FA3"/>
    <w:rsid w:val="006365D6"/>
    <w:rsid w:val="0065504D"/>
    <w:rsid w:val="00672AE2"/>
    <w:rsid w:val="00682E6A"/>
    <w:rsid w:val="00687179"/>
    <w:rsid w:val="006903AC"/>
    <w:rsid w:val="00696289"/>
    <w:rsid w:val="006B302C"/>
    <w:rsid w:val="006B3198"/>
    <w:rsid w:val="006B59B9"/>
    <w:rsid w:val="006B790D"/>
    <w:rsid w:val="006D0391"/>
    <w:rsid w:val="006D3659"/>
    <w:rsid w:val="006D3856"/>
    <w:rsid w:val="006D46E0"/>
    <w:rsid w:val="006D489E"/>
    <w:rsid w:val="006E134C"/>
    <w:rsid w:val="006E70C3"/>
    <w:rsid w:val="006F26D2"/>
    <w:rsid w:val="006F3E08"/>
    <w:rsid w:val="007069CE"/>
    <w:rsid w:val="0070765A"/>
    <w:rsid w:val="007149A5"/>
    <w:rsid w:val="007153A4"/>
    <w:rsid w:val="00726B57"/>
    <w:rsid w:val="0075202B"/>
    <w:rsid w:val="00756F31"/>
    <w:rsid w:val="00762E83"/>
    <w:rsid w:val="00781848"/>
    <w:rsid w:val="007859D0"/>
    <w:rsid w:val="00790BCA"/>
    <w:rsid w:val="00796E2C"/>
    <w:rsid w:val="007A1FDD"/>
    <w:rsid w:val="007B683B"/>
    <w:rsid w:val="007D1939"/>
    <w:rsid w:val="007E1E13"/>
    <w:rsid w:val="007E6415"/>
    <w:rsid w:val="00812838"/>
    <w:rsid w:val="00823297"/>
    <w:rsid w:val="0082351F"/>
    <w:rsid w:val="00827B3D"/>
    <w:rsid w:val="0083004E"/>
    <w:rsid w:val="00837E4C"/>
    <w:rsid w:val="008530B2"/>
    <w:rsid w:val="0087493A"/>
    <w:rsid w:val="008815D6"/>
    <w:rsid w:val="008829F4"/>
    <w:rsid w:val="008842B2"/>
    <w:rsid w:val="008A0439"/>
    <w:rsid w:val="008A402A"/>
    <w:rsid w:val="008A57D6"/>
    <w:rsid w:val="008C41D7"/>
    <w:rsid w:val="008F3947"/>
    <w:rsid w:val="00934396"/>
    <w:rsid w:val="00941760"/>
    <w:rsid w:val="00945B80"/>
    <w:rsid w:val="00957263"/>
    <w:rsid w:val="00962358"/>
    <w:rsid w:val="00972C45"/>
    <w:rsid w:val="009733F8"/>
    <w:rsid w:val="00994D34"/>
    <w:rsid w:val="00997A67"/>
    <w:rsid w:val="009E292B"/>
    <w:rsid w:val="009E4D8C"/>
    <w:rsid w:val="009E7683"/>
    <w:rsid w:val="009E7BA3"/>
    <w:rsid w:val="009E7CAA"/>
    <w:rsid w:val="00A20ACB"/>
    <w:rsid w:val="00A235FD"/>
    <w:rsid w:val="00A551F8"/>
    <w:rsid w:val="00AB22BC"/>
    <w:rsid w:val="00AC1C9A"/>
    <w:rsid w:val="00AD0B57"/>
    <w:rsid w:val="00AE5594"/>
    <w:rsid w:val="00B00CD3"/>
    <w:rsid w:val="00B1071F"/>
    <w:rsid w:val="00B172FF"/>
    <w:rsid w:val="00B21A2F"/>
    <w:rsid w:val="00B305B9"/>
    <w:rsid w:val="00B46714"/>
    <w:rsid w:val="00B61578"/>
    <w:rsid w:val="00B6331E"/>
    <w:rsid w:val="00B81D06"/>
    <w:rsid w:val="00B95016"/>
    <w:rsid w:val="00B963A6"/>
    <w:rsid w:val="00BA0888"/>
    <w:rsid w:val="00BA2D69"/>
    <w:rsid w:val="00BB15FC"/>
    <w:rsid w:val="00BB2501"/>
    <w:rsid w:val="00BB3919"/>
    <w:rsid w:val="00BC6007"/>
    <w:rsid w:val="00BD3A40"/>
    <w:rsid w:val="00BF26C8"/>
    <w:rsid w:val="00C12CED"/>
    <w:rsid w:val="00C16128"/>
    <w:rsid w:val="00C21EC3"/>
    <w:rsid w:val="00C31B14"/>
    <w:rsid w:val="00C36972"/>
    <w:rsid w:val="00C553D3"/>
    <w:rsid w:val="00C652C8"/>
    <w:rsid w:val="00C6553C"/>
    <w:rsid w:val="00C66FB4"/>
    <w:rsid w:val="00C834D1"/>
    <w:rsid w:val="00C94D89"/>
    <w:rsid w:val="00CA1A14"/>
    <w:rsid w:val="00CA3076"/>
    <w:rsid w:val="00CC4C7F"/>
    <w:rsid w:val="00CD555A"/>
    <w:rsid w:val="00CF3EF9"/>
    <w:rsid w:val="00CF4127"/>
    <w:rsid w:val="00D008BA"/>
    <w:rsid w:val="00D014CA"/>
    <w:rsid w:val="00D01609"/>
    <w:rsid w:val="00D14B10"/>
    <w:rsid w:val="00D24E5C"/>
    <w:rsid w:val="00D255DD"/>
    <w:rsid w:val="00D37320"/>
    <w:rsid w:val="00D5101B"/>
    <w:rsid w:val="00D52360"/>
    <w:rsid w:val="00D62C7A"/>
    <w:rsid w:val="00D70EB3"/>
    <w:rsid w:val="00D77D4D"/>
    <w:rsid w:val="00DA7072"/>
    <w:rsid w:val="00DA7D9E"/>
    <w:rsid w:val="00DC5AB1"/>
    <w:rsid w:val="00DE2FBA"/>
    <w:rsid w:val="00DE57E5"/>
    <w:rsid w:val="00E121C4"/>
    <w:rsid w:val="00E125E0"/>
    <w:rsid w:val="00E35DEC"/>
    <w:rsid w:val="00E45F3A"/>
    <w:rsid w:val="00E733D6"/>
    <w:rsid w:val="00E846D0"/>
    <w:rsid w:val="00E947A8"/>
    <w:rsid w:val="00EB3882"/>
    <w:rsid w:val="00EB658A"/>
    <w:rsid w:val="00EB68DA"/>
    <w:rsid w:val="00EE6D66"/>
    <w:rsid w:val="00F25862"/>
    <w:rsid w:val="00F26700"/>
    <w:rsid w:val="00F42CD8"/>
    <w:rsid w:val="00F72343"/>
    <w:rsid w:val="00F72C45"/>
    <w:rsid w:val="00F73F40"/>
    <w:rsid w:val="00F9042A"/>
    <w:rsid w:val="00F91892"/>
    <w:rsid w:val="00F97665"/>
    <w:rsid w:val="00FB6CF3"/>
    <w:rsid w:val="00FF16FA"/>
    <w:rsid w:val="00FF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2559A6-A95A-4B5A-8C54-D3063D0DD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a"/>
    <w:rPr>
      <w:color w:val="333399"/>
      <w:u w:val="single"/>
    </w:rPr>
  </w:style>
  <w:style w:type="paragraph" w:styleId="a4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7">
    <w:name w:val="Table Grid"/>
    <w:basedOn w:val="a1"/>
    <w:uiPriority w:val="59"/>
    <w:rsid w:val="00B81D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Обычный + По ширине"/>
    <w:basedOn w:val="a"/>
    <w:rsid w:val="00EB658A"/>
    <w:pPr>
      <w:suppressAutoHyphens/>
      <w:ind w:firstLine="540"/>
      <w:jc w:val="both"/>
    </w:pPr>
    <w:rPr>
      <w:color w:val="auto"/>
      <w:lang w:eastAsia="zh-CN"/>
    </w:rPr>
  </w:style>
  <w:style w:type="paragraph" w:styleId="a9">
    <w:name w:val="List Paragraph"/>
    <w:basedOn w:val="a"/>
    <w:uiPriority w:val="34"/>
    <w:qFormat/>
    <w:rsid w:val="007153A4"/>
    <w:pPr>
      <w:suppressAutoHyphens/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9"/>
    <w:link w:val="330"/>
    <w:qFormat/>
    <w:rsid w:val="00B963A6"/>
    <w:pPr>
      <w:numPr>
        <w:ilvl w:val="2"/>
        <w:numId w:val="4"/>
      </w:numPr>
      <w:suppressAutoHyphens w:val="0"/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link w:val="33"/>
    <w:rsid w:val="00B963A6"/>
    <w:rPr>
      <w:rFonts w:eastAsia="Calibri"/>
      <w:sz w:val="24"/>
      <w:szCs w:val="28"/>
      <w:lang w:eastAsia="en-US"/>
    </w:rPr>
  </w:style>
  <w:style w:type="character" w:styleId="aa">
    <w:name w:val="Hyperlink"/>
    <w:basedOn w:val="a0"/>
    <w:uiPriority w:val="99"/>
    <w:unhideWhenUsed/>
    <w:rsid w:val="00F25862"/>
    <w:rPr>
      <w:color w:val="0000FF" w:themeColor="hyperlink"/>
      <w:u w:val="single"/>
    </w:rPr>
  </w:style>
  <w:style w:type="character" w:customStyle="1" w:styleId="-0">
    <w:name w:val="- Знак"/>
    <w:link w:val="-"/>
    <w:locked/>
    <w:rsid w:val="00087A75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9"/>
    <w:link w:val="-0"/>
    <w:qFormat/>
    <w:rsid w:val="00087A75"/>
    <w:pPr>
      <w:widowControl w:val="0"/>
      <w:numPr>
        <w:numId w:val="16"/>
      </w:numPr>
      <w:jc w:val="both"/>
    </w:pPr>
    <w:rPr>
      <w:rFonts w:ascii="Calibri" w:eastAsia="Calibri" w:hAnsi="Calibri" w:cs="Calibri"/>
      <w:sz w:val="20"/>
      <w:szCs w:val="28"/>
      <w:lang w:eastAsia="en-US"/>
    </w:rPr>
  </w:style>
  <w:style w:type="paragraph" w:styleId="ab">
    <w:name w:val="No Spacing"/>
    <w:uiPriority w:val="1"/>
    <w:qFormat/>
    <w:rsid w:val="00326003"/>
    <w:pPr>
      <w:suppressAutoHyphens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95pt">
    <w:name w:val="Основной текст + 9;5 pt;Полужирный"/>
    <w:basedOn w:val="a0"/>
    <w:rsid w:val="0078184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nowrap">
    <w:name w:val="nowrap"/>
    <w:basedOn w:val="a0"/>
    <w:rsid w:val="00BD3A40"/>
  </w:style>
  <w:style w:type="character" w:customStyle="1" w:styleId="ac">
    <w:name w:val="Основной текст_"/>
    <w:basedOn w:val="a0"/>
    <w:link w:val="1"/>
    <w:rsid w:val="003F6A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c"/>
    <w:rsid w:val="003F6A52"/>
    <w:pPr>
      <w:widowControl w:val="0"/>
      <w:shd w:val="clear" w:color="auto" w:fill="FFFFFF"/>
      <w:spacing w:line="252" w:lineRule="auto"/>
      <w:ind w:firstLine="320"/>
    </w:pPr>
    <w:rPr>
      <w:color w:val="auto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487DE-2DFF-4427-9D63-350D78898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vt:lpstr>
    </vt:vector>
  </TitlesOfParts>
  <Company/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национальной экономики Республики Казахстан от 13 августа 2019 года № 73 «Об утверждении Правил осуществления деятельности субъектами естественных монополий» (не введен в действие) (©Paragraph 2019 / 5.0.3.83)</dc:title>
  <dc:creator>SA_ONBASE2</dc:creator>
  <cp:lastModifiedBy>Маруан Ахметова</cp:lastModifiedBy>
  <cp:revision>177</cp:revision>
  <cp:lastPrinted>2020-01-23T04:19:00Z</cp:lastPrinted>
  <dcterms:created xsi:type="dcterms:W3CDTF">2019-10-15T07:06:00Z</dcterms:created>
  <dcterms:modified xsi:type="dcterms:W3CDTF">2026-10-14T09:02:00Z</dcterms:modified>
</cp:coreProperties>
</file>